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B59" w:rsidRDefault="007B6976" w:rsidP="00610B59">
      <w:pPr>
        <w:jc w:val="center"/>
        <w:rPr>
          <w:rFonts w:ascii="Segoe UI Light" w:hAnsi="Segoe UI Light" w:cs="Segoe UI Light"/>
          <w:b/>
          <w:bCs/>
          <w:color w:val="0070C0"/>
          <w:sz w:val="36"/>
          <w:szCs w:val="36"/>
        </w:rPr>
      </w:pPr>
      <w:r>
        <w:rPr>
          <w:rFonts w:ascii="Segoe UI Light" w:hAnsi="Segoe UI Light" w:cs="Segoe UI Light"/>
          <w:b/>
          <w:bCs/>
          <w:color w:val="0070C0"/>
          <w:sz w:val="36"/>
          <w:szCs w:val="36"/>
        </w:rPr>
        <w:t>Nature-based Solutions Task Force Meeting 5</w:t>
      </w:r>
    </w:p>
    <w:p w:rsidR="00610B59" w:rsidRDefault="00610B59" w:rsidP="00610B59">
      <w:pPr>
        <w:jc w:val="center"/>
        <w:rPr>
          <w:rFonts w:ascii="Segoe UI Light" w:eastAsia="Segoe UI Light" w:hAnsi="Segoe UI Light" w:cs="Segoe UI Light"/>
          <w:sz w:val="36"/>
          <w:szCs w:val="36"/>
        </w:rPr>
      </w:pPr>
      <w:r w:rsidRPr="34C7462A"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  <w:t>Meeting Notes</w:t>
      </w:r>
    </w:p>
    <w:p w:rsidR="00610B59" w:rsidRPr="000148C5" w:rsidRDefault="00610B59" w:rsidP="00610B59">
      <w:pPr>
        <w:jc w:val="center"/>
        <w:rPr>
          <w:rFonts w:ascii="Arial" w:hAnsi="Arial" w:cs="Arial"/>
        </w:rPr>
      </w:pPr>
    </w:p>
    <w:p w:rsidR="00610B59" w:rsidRPr="00B76C0B" w:rsidRDefault="00610B59" w:rsidP="00610B59">
      <w:pPr>
        <w:jc w:val="center"/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sz w:val="22"/>
          <w:szCs w:val="22"/>
        </w:rPr>
        <w:t xml:space="preserve">Tuesday, </w:t>
      </w:r>
      <w:r w:rsidR="007B6976">
        <w:rPr>
          <w:rFonts w:asciiTheme="minorHAnsi" w:hAnsiTheme="minorHAnsi" w:cstheme="minorHAnsi"/>
          <w:sz w:val="22"/>
          <w:szCs w:val="22"/>
        </w:rPr>
        <w:t>February</w:t>
      </w:r>
      <w:r w:rsidRPr="00B76C0B">
        <w:rPr>
          <w:rFonts w:asciiTheme="minorHAnsi" w:hAnsiTheme="minorHAnsi" w:cstheme="minorHAnsi"/>
          <w:sz w:val="22"/>
          <w:szCs w:val="22"/>
        </w:rPr>
        <w:t xml:space="preserve"> </w:t>
      </w:r>
      <w:r w:rsidR="007B6976">
        <w:rPr>
          <w:rFonts w:asciiTheme="minorHAnsi" w:hAnsiTheme="minorHAnsi" w:cstheme="minorHAnsi"/>
          <w:sz w:val="22"/>
          <w:szCs w:val="22"/>
        </w:rPr>
        <w:t>11</w:t>
      </w:r>
      <w:r w:rsidRPr="00B76C0B">
        <w:rPr>
          <w:rFonts w:asciiTheme="minorHAnsi" w:hAnsiTheme="minorHAnsi" w:cstheme="minorHAnsi"/>
          <w:sz w:val="22"/>
          <w:szCs w:val="22"/>
        </w:rPr>
        <w:t>, 202</w:t>
      </w:r>
      <w:r w:rsidR="007B6976">
        <w:rPr>
          <w:rFonts w:asciiTheme="minorHAnsi" w:hAnsiTheme="minorHAnsi" w:cstheme="minorHAnsi"/>
          <w:sz w:val="22"/>
          <w:szCs w:val="22"/>
        </w:rPr>
        <w:t>5</w:t>
      </w:r>
      <w:r w:rsidRPr="00B76C0B">
        <w:rPr>
          <w:rFonts w:asciiTheme="minorHAnsi" w:hAnsiTheme="minorHAnsi" w:cstheme="minorHAnsi"/>
          <w:sz w:val="22"/>
          <w:szCs w:val="22"/>
        </w:rPr>
        <w:t xml:space="preserve"> at 1</w:t>
      </w:r>
      <w:r w:rsidR="007B6976">
        <w:rPr>
          <w:rFonts w:asciiTheme="minorHAnsi" w:hAnsiTheme="minorHAnsi" w:cstheme="minorHAnsi"/>
          <w:sz w:val="22"/>
          <w:szCs w:val="22"/>
        </w:rPr>
        <w:t>0</w:t>
      </w:r>
      <w:r w:rsidRPr="00B76C0B">
        <w:rPr>
          <w:rFonts w:asciiTheme="minorHAnsi" w:hAnsiTheme="minorHAnsi" w:cstheme="minorHAnsi"/>
          <w:sz w:val="22"/>
          <w:szCs w:val="22"/>
        </w:rPr>
        <w:t xml:space="preserve">:00 PM – </w:t>
      </w:r>
      <w:r w:rsidR="007B6976">
        <w:rPr>
          <w:rFonts w:asciiTheme="minorHAnsi" w:hAnsiTheme="minorHAnsi" w:cstheme="minorHAnsi"/>
          <w:sz w:val="22"/>
          <w:szCs w:val="22"/>
        </w:rPr>
        <w:t>11</w:t>
      </w:r>
      <w:r w:rsidRPr="00B76C0B">
        <w:rPr>
          <w:rFonts w:asciiTheme="minorHAnsi" w:hAnsiTheme="minorHAnsi" w:cstheme="minorHAnsi"/>
          <w:sz w:val="22"/>
          <w:szCs w:val="22"/>
        </w:rPr>
        <w:t xml:space="preserve">:00 </w:t>
      </w:r>
      <w:r w:rsidR="007B6976">
        <w:rPr>
          <w:rFonts w:asciiTheme="minorHAnsi" w:hAnsiTheme="minorHAnsi" w:cstheme="minorHAnsi"/>
          <w:sz w:val="22"/>
          <w:szCs w:val="22"/>
        </w:rPr>
        <w:t>A</w:t>
      </w:r>
      <w:r w:rsidRPr="00B76C0B">
        <w:rPr>
          <w:rFonts w:asciiTheme="minorHAnsi" w:hAnsiTheme="minorHAnsi" w:cstheme="minorHAnsi"/>
          <w:sz w:val="22"/>
          <w:szCs w:val="22"/>
        </w:rPr>
        <w:t>M (Virtual Meeting)</w:t>
      </w:r>
    </w:p>
    <w:p w:rsidR="00610B59" w:rsidRPr="00B76C0B" w:rsidRDefault="00610B59" w:rsidP="00610B59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610B59" w:rsidRPr="00B76C0B" w:rsidRDefault="00610B59" w:rsidP="007B6976">
      <w:pPr>
        <w:rPr>
          <w:rFonts w:asciiTheme="minorHAnsi" w:hAnsiTheme="minorHAnsi" w:cstheme="minorHAnsi"/>
          <w:sz w:val="22"/>
          <w:szCs w:val="22"/>
        </w:rPr>
      </w:pPr>
    </w:p>
    <w:p w:rsidR="00610B59" w:rsidRPr="00610B59" w:rsidRDefault="00610B59" w:rsidP="00610B59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B76C0B">
        <w:rPr>
          <w:rFonts w:asciiTheme="minorHAnsi" w:hAnsiTheme="minorHAnsi" w:cstheme="minorHAnsi"/>
          <w:sz w:val="22"/>
          <w:szCs w:val="22"/>
        </w:rPr>
        <w:t xml:space="preserve"> </w:t>
      </w:r>
      <w:r w:rsidRPr="00610B59">
        <w:rPr>
          <w:rFonts w:asciiTheme="minorHAnsi" w:hAnsiTheme="minorHAnsi" w:cstheme="minorHAnsi"/>
          <w:i/>
          <w:iCs/>
          <w:sz w:val="22"/>
          <w:szCs w:val="22"/>
        </w:rPr>
        <w:t xml:space="preserve">Share out the updated </w:t>
      </w:r>
      <w:proofErr w:type="spellStart"/>
      <w:r w:rsidRPr="00610B59">
        <w:rPr>
          <w:rFonts w:asciiTheme="minorHAnsi" w:hAnsiTheme="minorHAnsi" w:cstheme="minorHAnsi"/>
          <w:i/>
          <w:iCs/>
          <w:sz w:val="22"/>
          <w:szCs w:val="22"/>
        </w:rPr>
        <w:t>NbS</w:t>
      </w:r>
      <w:proofErr w:type="spellEnd"/>
      <w:r w:rsidRPr="00610B59">
        <w:rPr>
          <w:rFonts w:asciiTheme="minorHAnsi" w:hAnsiTheme="minorHAnsi" w:cstheme="minorHAnsi"/>
          <w:i/>
          <w:iCs/>
          <w:sz w:val="22"/>
          <w:szCs w:val="22"/>
        </w:rPr>
        <w:t xml:space="preserve"> definition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Pr="00610B59">
        <w:rPr>
          <w:rFonts w:asciiTheme="minorHAnsi" w:hAnsiTheme="minorHAnsi" w:cstheme="minorHAnsi"/>
          <w:i/>
          <w:iCs/>
          <w:sz w:val="22"/>
          <w:szCs w:val="22"/>
        </w:rPr>
        <w:t>Gather feedback on the Blue-Ribbon Panel Standard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Pr="00610B59">
        <w:rPr>
          <w:rFonts w:asciiTheme="minorHAnsi" w:hAnsiTheme="minorHAnsi" w:cstheme="minorHAnsi"/>
          <w:i/>
          <w:iCs/>
          <w:sz w:val="22"/>
          <w:szCs w:val="22"/>
        </w:rPr>
        <w:t>Discuss how Nature-Based Solutions should evolve post-wildfires</w:t>
      </w:r>
    </w:p>
    <w:p w:rsidR="00610B59" w:rsidRPr="00B76C0B" w:rsidRDefault="00610B59" w:rsidP="00610B59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>Task Force Lead:</w:t>
      </w:r>
      <w:r w:rsidRPr="00B76C0B">
        <w:rPr>
          <w:rFonts w:asciiTheme="minorHAnsi" w:hAnsiTheme="minorHAnsi" w:cstheme="minorHAnsi"/>
          <w:sz w:val="22"/>
          <w:szCs w:val="22"/>
        </w:rPr>
        <w:t xml:space="preserve"> Eileen Alduenda (Council for Watershed Health)</w:t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</w:p>
    <w:p w:rsidR="00610B59" w:rsidRDefault="00610B59" w:rsidP="00610B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>Task Force Participants: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 xml:space="preserve">Adam, Ian – </w:t>
      </w:r>
      <w:proofErr w:type="spellStart"/>
      <w:r w:rsidRPr="007B6976">
        <w:rPr>
          <w:rFonts w:asciiTheme="minorHAnsi" w:hAnsiTheme="minorHAnsi" w:cstheme="minorHAnsi"/>
          <w:sz w:val="22"/>
          <w:szCs w:val="22"/>
        </w:rPr>
        <w:t>Fuscoe</w:t>
      </w:r>
      <w:proofErr w:type="spellEnd"/>
      <w:r w:rsidRPr="007B6976">
        <w:rPr>
          <w:rFonts w:asciiTheme="minorHAnsi" w:hAnsiTheme="minorHAnsi" w:cstheme="minorHAnsi"/>
          <w:sz w:val="22"/>
          <w:szCs w:val="22"/>
        </w:rPr>
        <w:t xml:space="preserve"> Engineering, Inc.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Alexanderson, Lee – LACDPW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Antos, Mike – Stantec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Baldauf, Brian – Mountains Recreation Conservation Authority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 xml:space="preserve">Bronz, Igor – </w:t>
      </w:r>
      <w:proofErr w:type="spellStart"/>
      <w:r w:rsidRPr="007B6976">
        <w:rPr>
          <w:rFonts w:asciiTheme="minorHAnsi" w:hAnsiTheme="minorHAnsi" w:cstheme="minorHAnsi"/>
          <w:sz w:val="22"/>
          <w:szCs w:val="22"/>
        </w:rPr>
        <w:t>TreePeople</w:t>
      </w:r>
      <w:proofErr w:type="spellEnd"/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Carlson, Lily – LA Sanitation / City of LA Biodiversity Lead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Chapman, Jeff – LA County Natural History Museum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de Guzman, Edith – UCCE / UCLA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Dwivedi, Raina – CNRG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Frary, Matthew – LACDPW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 xml:space="preserve">Garcia, Alonso – </w:t>
      </w:r>
      <w:r>
        <w:rPr>
          <w:rFonts w:asciiTheme="minorHAnsi" w:hAnsiTheme="minorHAnsi" w:cstheme="minorHAnsi"/>
          <w:sz w:val="22"/>
          <w:szCs w:val="22"/>
        </w:rPr>
        <w:t>Council for Watershed Health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Gardner, Maggie – LA Waterkeeper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Gonzalez, Arturo – RMC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Hamamoto, Bruce – LACDPW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Hala, Keith – LACDPW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 xml:space="preserve">Kreter, Kristina – </w:t>
      </w:r>
      <w:r>
        <w:rPr>
          <w:rFonts w:asciiTheme="minorHAnsi" w:hAnsiTheme="minorHAnsi" w:cstheme="minorHAnsi"/>
          <w:sz w:val="22"/>
          <w:szCs w:val="22"/>
        </w:rPr>
        <w:t>Council for Watershed Health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 xml:space="preserve">Lai, Gary – </w:t>
      </w:r>
      <w:r>
        <w:rPr>
          <w:rFonts w:asciiTheme="minorHAnsi" w:hAnsiTheme="minorHAnsi" w:cstheme="minorHAnsi"/>
          <w:sz w:val="22"/>
          <w:szCs w:val="22"/>
        </w:rPr>
        <w:t>Quixotic Nature-based Solutions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Lassos, Gabriella – Sacred Places Institute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Lau, Clement – Los Angeles County Dept of Parks and Recreation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Le, Michael – Foothill Municipal Water District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6976">
        <w:rPr>
          <w:rFonts w:asciiTheme="minorHAnsi" w:hAnsiTheme="minorHAnsi" w:cstheme="minorHAnsi"/>
          <w:sz w:val="22"/>
          <w:szCs w:val="22"/>
        </w:rPr>
        <w:t>Malarich</w:t>
      </w:r>
      <w:proofErr w:type="spellEnd"/>
      <w:r w:rsidRPr="007B6976">
        <w:rPr>
          <w:rFonts w:asciiTheme="minorHAnsi" w:hAnsiTheme="minorHAnsi" w:cstheme="minorHAnsi"/>
          <w:sz w:val="22"/>
          <w:szCs w:val="22"/>
        </w:rPr>
        <w:t>, Rachel – City of Los Angeles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McCarthy, Meredith – Heal the Bay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Rau, Tom – Urban Water Group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6976">
        <w:rPr>
          <w:rFonts w:asciiTheme="minorHAnsi" w:hAnsiTheme="minorHAnsi" w:cstheme="minorHAnsi"/>
          <w:sz w:val="22"/>
          <w:szCs w:val="22"/>
        </w:rPr>
        <w:t>Superfisky</w:t>
      </w:r>
      <w:proofErr w:type="spellEnd"/>
      <w:r w:rsidRPr="007B6976">
        <w:rPr>
          <w:rFonts w:asciiTheme="minorHAnsi" w:hAnsiTheme="minorHAnsi" w:cstheme="minorHAnsi"/>
          <w:sz w:val="22"/>
          <w:szCs w:val="22"/>
        </w:rPr>
        <w:t>, Kat – City of Los Angeles</w:t>
      </w:r>
    </w:p>
    <w:p w:rsidR="007B6976" w:rsidRPr="007B6976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Trivedi, Geraldine – City of Redondo Beach</w:t>
      </w:r>
    </w:p>
    <w:p w:rsidR="00610B59" w:rsidRPr="00B76C0B" w:rsidRDefault="007B6976" w:rsidP="007B6976">
      <w:pPr>
        <w:jc w:val="both"/>
        <w:rPr>
          <w:rFonts w:asciiTheme="minorHAnsi" w:hAnsiTheme="minorHAnsi" w:cstheme="minorHAnsi"/>
          <w:sz w:val="22"/>
          <w:szCs w:val="22"/>
        </w:rPr>
      </w:pPr>
      <w:r w:rsidRPr="007B6976">
        <w:rPr>
          <w:rFonts w:asciiTheme="minorHAnsi" w:hAnsiTheme="minorHAnsi" w:cstheme="minorHAnsi"/>
          <w:sz w:val="22"/>
          <w:szCs w:val="22"/>
        </w:rPr>
        <w:t>Tsong, Jane – Watershed Conservation Authority</w:t>
      </w:r>
    </w:p>
    <w:p w:rsidR="00610B59" w:rsidRPr="00B76C0B" w:rsidRDefault="00610B59" w:rsidP="00610B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C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C0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76C0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>CWH Support Team:</w:t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sz w:val="22"/>
          <w:szCs w:val="22"/>
        </w:rPr>
        <w:t xml:space="preserve">Eileen Alduenda, </w:t>
      </w:r>
      <w:r w:rsidR="007B6976">
        <w:rPr>
          <w:rFonts w:asciiTheme="minorHAnsi" w:hAnsiTheme="minorHAnsi" w:cstheme="minorHAnsi"/>
          <w:sz w:val="22"/>
          <w:szCs w:val="22"/>
        </w:rPr>
        <w:t xml:space="preserve">Tanishka Chellani, </w:t>
      </w:r>
      <w:r w:rsidRPr="00B76C0B">
        <w:rPr>
          <w:rFonts w:asciiTheme="minorHAnsi" w:hAnsiTheme="minorHAnsi" w:cstheme="minorHAnsi"/>
          <w:sz w:val="22"/>
          <w:szCs w:val="22"/>
        </w:rPr>
        <w:t>Jason Casanova, Debbie Enos</w:t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b/>
          <w:bCs/>
          <w:sz w:val="22"/>
          <w:szCs w:val="22"/>
        </w:rPr>
        <w:t>CW</w:t>
      </w:r>
      <w:r w:rsidR="007B55D1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B76C0B">
        <w:rPr>
          <w:rFonts w:asciiTheme="minorHAnsi" w:hAnsiTheme="minorHAnsi" w:cstheme="minorHAnsi"/>
          <w:b/>
          <w:bCs/>
          <w:sz w:val="22"/>
          <w:szCs w:val="22"/>
        </w:rPr>
        <w:t xml:space="preserve"> Support Team:</w:t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  <w:r w:rsidRPr="00B76C0B">
        <w:rPr>
          <w:rFonts w:asciiTheme="minorHAnsi" w:hAnsiTheme="minorHAnsi" w:cstheme="minorHAnsi"/>
          <w:sz w:val="22"/>
          <w:szCs w:val="22"/>
        </w:rPr>
        <w:lastRenderedPageBreak/>
        <w:t>Keith Hala (Los Angeles County Public Works)</w:t>
      </w:r>
    </w:p>
    <w:p w:rsidR="00610B59" w:rsidRPr="00B76C0B" w:rsidRDefault="00610B59" w:rsidP="00610B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610B59" w:rsidRPr="00B76C0B" w:rsidTr="00513351">
        <w:tc>
          <w:tcPr>
            <w:tcW w:w="4810" w:type="dxa"/>
            <w:shd w:val="clear" w:color="auto" w:fill="BFBFBF" w:themeFill="background1" w:themeFillShade="BF"/>
          </w:tcPr>
          <w:p w:rsidR="00610B59" w:rsidRPr="00B76C0B" w:rsidRDefault="00610B59" w:rsidP="00513351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B76C0B">
              <w:rPr>
                <w:rFonts w:asciiTheme="minorHAnsi" w:hAnsiTheme="minorHAnsi" w:cstheme="minorHAnsi"/>
                <w:bCs/>
                <w:color w:val="FFFFFF" w:themeColor="background1"/>
              </w:rPr>
              <w:t>Agenda Item</w:t>
            </w:r>
          </w:p>
        </w:tc>
        <w:tc>
          <w:tcPr>
            <w:tcW w:w="4810" w:type="dxa"/>
            <w:shd w:val="clear" w:color="auto" w:fill="BFBFBF" w:themeFill="background1" w:themeFillShade="BF"/>
          </w:tcPr>
          <w:p w:rsidR="00610B59" w:rsidRPr="00B76C0B" w:rsidRDefault="00610B59" w:rsidP="00513351">
            <w:pPr>
              <w:jc w:val="center"/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  <w:b/>
                <w:color w:val="FFFFFF" w:themeColor="background1"/>
              </w:rPr>
              <w:t>Notes</w:t>
            </w:r>
          </w:p>
        </w:tc>
      </w:tr>
      <w:tr w:rsidR="00610B59" w:rsidRPr="00B76C0B" w:rsidTr="00513351">
        <w:tc>
          <w:tcPr>
            <w:tcW w:w="4810" w:type="dxa"/>
          </w:tcPr>
          <w:p w:rsidR="00610B59" w:rsidRPr="00B76C0B" w:rsidRDefault="00610B59" w:rsidP="00610B5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</w:rPr>
            </w:pPr>
            <w:r w:rsidRPr="00B76C0B">
              <w:rPr>
                <w:rFonts w:asciiTheme="minorHAnsi" w:hAnsiTheme="minorHAnsi" w:cstheme="minorHAnsi"/>
                <w:b/>
              </w:rPr>
              <w:t>Welcome &amp; Introductions</w:t>
            </w:r>
          </w:p>
        </w:tc>
        <w:tc>
          <w:tcPr>
            <w:tcW w:w="4810" w:type="dxa"/>
          </w:tcPr>
          <w:p w:rsidR="00610B59" w:rsidRPr="00610B59" w:rsidRDefault="00610B59" w:rsidP="0061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Participants shared names, pronouns, and affiliations via chat.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Icebreaker prompt: Attendees were invited to share organizations or community efforts they’ve seen or been involved with following recent fires.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Meeting opened with a land acknowledgment honoring the Indigenous Tribes of the Los Angeles region and their stewardship of land and water.</w:t>
            </w:r>
          </w:p>
        </w:tc>
      </w:tr>
      <w:tr w:rsidR="00610B59" w:rsidRPr="00B76C0B" w:rsidTr="00513351">
        <w:tc>
          <w:tcPr>
            <w:tcW w:w="4810" w:type="dxa"/>
          </w:tcPr>
          <w:p w:rsidR="00610B59" w:rsidRPr="00B76C0B" w:rsidRDefault="00610B59" w:rsidP="00610B5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610B59">
              <w:rPr>
                <w:rFonts w:asciiTheme="minorHAnsi" w:hAnsiTheme="minorHAnsi" w:cstheme="minorHAnsi"/>
                <w:b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  <w:b/>
              </w:rPr>
              <w:t xml:space="preserve"> Task Force: The Path Forward</w:t>
            </w:r>
          </w:p>
        </w:tc>
        <w:tc>
          <w:tcPr>
            <w:tcW w:w="4810" w:type="dxa"/>
          </w:tcPr>
          <w:p w:rsidR="00610B59" w:rsidRPr="00610B59" w:rsidRDefault="00610B59" w:rsidP="00610B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Reviewed Task Force accomplishments to date:</w:t>
            </w:r>
          </w:p>
          <w:p w:rsidR="00610B59" w:rsidRPr="00610B59" w:rsidRDefault="00610B59" w:rsidP="00610B59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Developed a working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definition</w:t>
            </w:r>
          </w:p>
          <w:p w:rsidR="00610B59" w:rsidRPr="00610B59" w:rsidRDefault="00610B59" w:rsidP="00610B59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Drafted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Standard and Technical Memo</w:t>
            </w:r>
          </w:p>
          <w:p w:rsidR="00610B59" w:rsidRPr="00610B59" w:rsidRDefault="00610B59" w:rsidP="00610B59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Advanced a multi-criteria scoring tool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Previewed upcoming milestones:</w:t>
            </w:r>
          </w:p>
          <w:p w:rsidR="00610B59" w:rsidRPr="00610B59" w:rsidRDefault="00610B59" w:rsidP="00610B59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Submit Technical Memo &amp; Literature Review (February 2025)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Present Final Recommendations (April 2025)</w:t>
            </w:r>
          </w:p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BRP is preparing for a vote on hybridizing or adopting the IUCN Framework as the foundation for the County’s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Standard.</w:t>
            </w:r>
          </w:p>
        </w:tc>
      </w:tr>
      <w:tr w:rsidR="00610B59" w:rsidRPr="00B76C0B" w:rsidTr="00513351">
        <w:tc>
          <w:tcPr>
            <w:tcW w:w="4810" w:type="dxa"/>
          </w:tcPr>
          <w:p w:rsidR="00610B59" w:rsidRPr="00610B59" w:rsidRDefault="00610B59" w:rsidP="00610B5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610B59">
              <w:rPr>
                <w:rFonts w:asciiTheme="minorHAnsi" w:hAnsiTheme="minorHAnsi" w:cstheme="minorHAnsi"/>
                <w:b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  <w:b/>
              </w:rPr>
              <w:t xml:space="preserve"> Definition</w:t>
            </w:r>
          </w:p>
        </w:tc>
        <w:tc>
          <w:tcPr>
            <w:tcW w:w="4810" w:type="dxa"/>
          </w:tcPr>
          <w:p w:rsidR="00610B59" w:rsidRDefault="00610B59" w:rsidP="00610B59">
            <w:pPr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</w:rPr>
              <w:t xml:space="preserve">• </w:t>
            </w:r>
            <w:r w:rsidRPr="00610B59">
              <w:rPr>
                <w:rFonts w:asciiTheme="minorHAnsi" w:hAnsiTheme="minorHAnsi" w:cstheme="minorHAnsi"/>
              </w:rPr>
              <w:t>Updated Working Definition presented:</w:t>
            </w:r>
          </w:p>
          <w:p w:rsidR="00610B59" w:rsidRPr="00B76C0B" w:rsidRDefault="00610B59" w:rsidP="00610B59">
            <w:pPr>
              <w:ind w:left="720"/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“Nature-Based Solutions ensure human well-being and benefit biodiversity by addressing societal challenges through sustainable actions that protect and restore living ecosystems and their functions.”</w:t>
            </w:r>
          </w:p>
        </w:tc>
      </w:tr>
      <w:tr w:rsidR="00610B59" w:rsidRPr="00B76C0B" w:rsidTr="00513351">
        <w:tc>
          <w:tcPr>
            <w:tcW w:w="4810" w:type="dxa"/>
          </w:tcPr>
          <w:p w:rsidR="00610B59" w:rsidRPr="00B76C0B" w:rsidRDefault="00610B59" w:rsidP="00610B5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610B59">
              <w:rPr>
                <w:rFonts w:asciiTheme="minorHAnsi" w:hAnsiTheme="minorHAnsi" w:cstheme="minorHAnsi"/>
                <w:b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  <w:b/>
              </w:rPr>
              <w:t xml:space="preserve"> BRP Standard</w:t>
            </w:r>
          </w:p>
        </w:tc>
        <w:tc>
          <w:tcPr>
            <w:tcW w:w="4810" w:type="dxa"/>
          </w:tcPr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</w:rPr>
              <w:t xml:space="preserve">• </w:t>
            </w:r>
            <w:r w:rsidRPr="00610B59">
              <w:rPr>
                <w:rFonts w:asciiTheme="minorHAnsi" w:hAnsiTheme="minorHAnsi" w:cstheme="minorHAnsi"/>
              </w:rPr>
              <w:t>Presented Working Standard:</w:t>
            </w:r>
          </w:p>
          <w:p w:rsidR="00610B59" w:rsidRPr="00610B59" w:rsidRDefault="00610B59" w:rsidP="00610B59">
            <w:pPr>
              <w:ind w:left="360"/>
              <w:rPr>
                <w:rFonts w:asciiTheme="minorHAnsi" w:hAnsiTheme="minorHAnsi" w:cstheme="minorHAnsi"/>
              </w:rPr>
            </w:pP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must use place-appropriate and evidence-backed living processes and infrastructure, such as soil and vegetation, to improve long-term ecosystem function and community health and wellbeing.</w:t>
            </w:r>
          </w:p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</w:rPr>
              <w:t xml:space="preserve">• </w:t>
            </w:r>
            <w:hyperlink r:id="rId7" w:history="1">
              <w:r w:rsidRPr="00610B59">
                <w:rPr>
                  <w:rStyle w:val="Hyperlink"/>
                  <w:rFonts w:asciiTheme="minorHAnsi" w:hAnsiTheme="minorHAnsi" w:cstheme="minorHAnsi"/>
                </w:rPr>
                <w:t>Criteria Gut-Check Activity (Miro Board)</w:t>
              </w:r>
            </w:hyperlink>
            <w:r w:rsidRPr="00610B59">
              <w:rPr>
                <w:rFonts w:asciiTheme="minorHAnsi" w:hAnsiTheme="minorHAnsi" w:cstheme="minorHAnsi"/>
              </w:rPr>
              <w:t>:</w:t>
            </w:r>
          </w:p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Participants were invited to provide input using sticky notes categorized by:</w:t>
            </w:r>
          </w:p>
          <w:p w:rsidR="00610B59" w:rsidRPr="00610B59" w:rsidRDefault="00610B59" w:rsidP="00610B59">
            <w:pPr>
              <w:ind w:left="720"/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Affirm (what works well)</w:t>
            </w:r>
          </w:p>
          <w:p w:rsidR="00610B59" w:rsidRPr="00610B59" w:rsidRDefault="00610B59" w:rsidP="00610B59">
            <w:pPr>
              <w:ind w:left="720"/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Question (what’s unclear)</w:t>
            </w:r>
          </w:p>
          <w:p w:rsidR="00610B59" w:rsidRPr="00610B59" w:rsidRDefault="00610B59" w:rsidP="00610B59">
            <w:pPr>
              <w:ind w:left="720"/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Raise Concerns (gaps or risks)</w:t>
            </w:r>
          </w:p>
          <w:p w:rsidR="00610B59" w:rsidRPr="00610B59" w:rsidRDefault="00610B59" w:rsidP="00610B59">
            <w:pPr>
              <w:ind w:left="720"/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lastRenderedPageBreak/>
              <w:t>Suggest (new ideas or additions)</w:t>
            </w:r>
          </w:p>
          <w:p w:rsidR="00610B59" w:rsidRPr="00B76C0B" w:rsidRDefault="00610B59" w:rsidP="00513351">
            <w:pPr>
              <w:rPr>
                <w:rFonts w:asciiTheme="minorHAnsi" w:hAnsiTheme="minorHAnsi" w:cstheme="minorHAnsi"/>
              </w:rPr>
            </w:pPr>
          </w:p>
        </w:tc>
      </w:tr>
      <w:tr w:rsidR="00610B59" w:rsidRPr="00B76C0B" w:rsidTr="00513351">
        <w:tc>
          <w:tcPr>
            <w:tcW w:w="4810" w:type="dxa"/>
          </w:tcPr>
          <w:p w:rsidR="00610B59" w:rsidRPr="00B76C0B" w:rsidRDefault="00610B59" w:rsidP="00610B5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</w:rPr>
            </w:pPr>
            <w:r w:rsidRPr="00610B59">
              <w:rPr>
                <w:rFonts w:asciiTheme="minorHAnsi" w:hAnsiTheme="minorHAnsi" w:cstheme="minorHAnsi"/>
                <w:b/>
              </w:rPr>
              <w:lastRenderedPageBreak/>
              <w:t>Nature-Based Solutions Strategies + Wildfires</w:t>
            </w:r>
          </w:p>
        </w:tc>
        <w:tc>
          <w:tcPr>
            <w:tcW w:w="4810" w:type="dxa"/>
          </w:tcPr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Framing Question: How should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evolve in scope and scale in light of recent fires?</w:t>
            </w:r>
          </w:p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hyperlink r:id="rId8" w:history="1">
              <w:r w:rsidRPr="00610B59">
                <w:rPr>
                  <w:rStyle w:val="Hyperlink"/>
                  <w:rFonts w:asciiTheme="minorHAnsi" w:hAnsiTheme="minorHAnsi" w:cstheme="minorHAnsi"/>
                </w:rPr>
                <w:t>Brainstorm Activity (Miro Board):</w:t>
              </w:r>
            </w:hyperlink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Prompt 1: Integration of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into wildfire planning, policy, funding, and collaboration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Prompt 2: Implementation examples in fire-affected areas (e.g., Maui, Paradise, Woolsey)</w:t>
            </w:r>
          </w:p>
          <w:p w:rsidR="00610B59" w:rsidRPr="00B76C0B" w:rsidRDefault="00610B59" w:rsidP="00610B59">
            <w:p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Participants could add up to 3 comments per area and respond to others</w:t>
            </w:r>
          </w:p>
        </w:tc>
      </w:tr>
      <w:tr w:rsidR="00610B59" w:rsidTr="00513351">
        <w:tc>
          <w:tcPr>
            <w:tcW w:w="4810" w:type="dxa"/>
          </w:tcPr>
          <w:p w:rsidR="00610B59" w:rsidRPr="00B76C0B" w:rsidRDefault="00610B59" w:rsidP="00610B5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</w:rPr>
            </w:pPr>
            <w:r w:rsidRPr="00B76C0B">
              <w:rPr>
                <w:rFonts w:asciiTheme="minorHAnsi" w:hAnsiTheme="minorHAnsi" w:cstheme="minorHAnsi"/>
                <w:b/>
              </w:rPr>
              <w:t>Wrap-Up and Next Steps</w:t>
            </w:r>
          </w:p>
        </w:tc>
        <w:tc>
          <w:tcPr>
            <w:tcW w:w="4810" w:type="dxa"/>
          </w:tcPr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</w:rPr>
              <w:t xml:space="preserve">• </w:t>
            </w:r>
            <w:r w:rsidRPr="00610B59">
              <w:rPr>
                <w:rFonts w:asciiTheme="minorHAnsi" w:hAnsiTheme="minorHAnsi" w:cstheme="minorHAnsi"/>
              </w:rPr>
              <w:t>Recap of earlier sessions: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 xml:space="preserve">Session 1 (Oct 22): </w:t>
            </w:r>
            <w:proofErr w:type="spellStart"/>
            <w:r w:rsidRPr="00610B59">
              <w:rPr>
                <w:rFonts w:asciiTheme="minorHAnsi" w:hAnsiTheme="minorHAnsi" w:cstheme="minorHAnsi"/>
              </w:rPr>
              <w:t>NbS</w:t>
            </w:r>
            <w:proofErr w:type="spellEnd"/>
            <w:r w:rsidRPr="00610B59">
              <w:rPr>
                <w:rFonts w:asciiTheme="minorHAnsi" w:hAnsiTheme="minorHAnsi" w:cstheme="minorHAnsi"/>
              </w:rPr>
              <w:t xml:space="preserve"> Definitions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Session 2 (Nov 12): Standards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Session 3 (Dec 17): Literature Review</w:t>
            </w:r>
          </w:p>
          <w:p w:rsidR="00610B59" w:rsidRPr="00610B59" w:rsidRDefault="00610B59" w:rsidP="00610B59">
            <w:pPr>
              <w:rPr>
                <w:rFonts w:asciiTheme="minorHAnsi" w:hAnsiTheme="minorHAnsi" w:cstheme="minorHAnsi"/>
              </w:rPr>
            </w:pPr>
            <w:r w:rsidRPr="00B76C0B">
              <w:rPr>
                <w:rFonts w:asciiTheme="minorHAnsi" w:hAnsiTheme="minorHAnsi" w:cstheme="minorHAnsi"/>
              </w:rPr>
              <w:t>•</w:t>
            </w:r>
            <w:r w:rsidRPr="00610B59">
              <w:rPr>
                <w:rFonts w:asciiTheme="minorHAnsi" w:hAnsiTheme="minorHAnsi" w:cstheme="minorHAnsi"/>
              </w:rPr>
              <w:t>Upcoming: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BRP Working Session #5 (March 18, 2025)</w:t>
            </w:r>
          </w:p>
          <w:p w:rsidR="00610B59" w:rsidRPr="00610B59" w:rsidRDefault="00610B59" w:rsidP="00610B5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610B59">
              <w:rPr>
                <w:rFonts w:asciiTheme="minorHAnsi" w:hAnsiTheme="minorHAnsi" w:cstheme="minorHAnsi"/>
              </w:rPr>
              <w:t>Final recommendations by end of April 2025</w:t>
            </w:r>
          </w:p>
        </w:tc>
      </w:tr>
    </w:tbl>
    <w:p w:rsidR="00610B59" w:rsidRPr="005F222B" w:rsidRDefault="00610B59" w:rsidP="00610B59">
      <w:pPr>
        <w:rPr>
          <w:rFonts w:cstheme="minorHAnsi"/>
        </w:rPr>
      </w:pPr>
    </w:p>
    <w:p w:rsidR="00610B59" w:rsidRDefault="00610B59" w:rsidP="00610B59">
      <w:pPr>
        <w:rPr>
          <w:rFonts w:ascii="Arial" w:hAnsi="Arial" w:cs="Arial"/>
        </w:rPr>
      </w:pPr>
    </w:p>
    <w:p w:rsidR="00A136B2" w:rsidRDefault="00A136B2"/>
    <w:sectPr w:rsidR="00A136B2" w:rsidSect="00610B59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27B" w:rsidRDefault="0054527B">
      <w:r>
        <w:separator/>
      </w:r>
    </w:p>
  </w:endnote>
  <w:endnote w:type="continuationSeparator" w:id="0">
    <w:p w:rsidR="0054527B" w:rsidRDefault="005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20" w:rsidRDefault="00CA0E20" w:rsidP="008A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27B" w:rsidRDefault="0054527B">
      <w:r>
        <w:separator/>
      </w:r>
    </w:p>
  </w:footnote>
  <w:footnote w:type="continuationSeparator" w:id="0">
    <w:p w:rsidR="0054527B" w:rsidRDefault="0054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20" w:rsidRDefault="00000000" w:rsidP="000148C5">
    <w:pPr>
      <w:pStyle w:val="Header"/>
      <w:jc w:val="center"/>
    </w:pPr>
    <w:r w:rsidRPr="008D3134">
      <w:rPr>
        <w:rFonts w:ascii="Segoe UI Light" w:hAnsi="Segoe UI Light" w:cs="Segoe UI Light"/>
        <w:b/>
        <w:bCs/>
        <w:noProof/>
        <w:color w:val="0070C0"/>
        <w:sz w:val="36"/>
        <w:szCs w:val="36"/>
      </w:rPr>
      <w:drawing>
        <wp:inline distT="0" distB="0" distL="0" distR="0" wp14:anchorId="3B6539EC" wp14:editId="356BD6FF">
          <wp:extent cx="2636520" cy="834617"/>
          <wp:effectExtent l="0" t="0" r="0" b="381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0664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85" cy="84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4DB"/>
    <w:multiLevelType w:val="hybridMultilevel"/>
    <w:tmpl w:val="CCE64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1321"/>
    <w:multiLevelType w:val="hybridMultilevel"/>
    <w:tmpl w:val="1774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19B4"/>
    <w:multiLevelType w:val="hybridMultilevel"/>
    <w:tmpl w:val="656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4125"/>
    <w:multiLevelType w:val="hybridMultilevel"/>
    <w:tmpl w:val="E75C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4B8F"/>
    <w:multiLevelType w:val="multilevel"/>
    <w:tmpl w:val="F89E90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565546EC"/>
    <w:multiLevelType w:val="hybridMultilevel"/>
    <w:tmpl w:val="2240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27B42"/>
    <w:multiLevelType w:val="hybridMultilevel"/>
    <w:tmpl w:val="D38C2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C463BA"/>
    <w:multiLevelType w:val="hybridMultilevel"/>
    <w:tmpl w:val="39DC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482245">
    <w:abstractNumId w:val="4"/>
  </w:num>
  <w:num w:numId="2" w16cid:durableId="1012881305">
    <w:abstractNumId w:val="6"/>
  </w:num>
  <w:num w:numId="3" w16cid:durableId="770781113">
    <w:abstractNumId w:val="0"/>
  </w:num>
  <w:num w:numId="4" w16cid:durableId="908536713">
    <w:abstractNumId w:val="7"/>
  </w:num>
  <w:num w:numId="5" w16cid:durableId="1828011455">
    <w:abstractNumId w:val="2"/>
  </w:num>
  <w:num w:numId="6" w16cid:durableId="1857846915">
    <w:abstractNumId w:val="3"/>
  </w:num>
  <w:num w:numId="7" w16cid:durableId="304549200">
    <w:abstractNumId w:val="5"/>
  </w:num>
  <w:num w:numId="8" w16cid:durableId="153237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9"/>
    <w:rsid w:val="003024FE"/>
    <w:rsid w:val="0054527B"/>
    <w:rsid w:val="00610B59"/>
    <w:rsid w:val="006D2EC2"/>
    <w:rsid w:val="007B55D1"/>
    <w:rsid w:val="007B6976"/>
    <w:rsid w:val="007F179B"/>
    <w:rsid w:val="00991EB5"/>
    <w:rsid w:val="00A136B2"/>
    <w:rsid w:val="00A335B9"/>
    <w:rsid w:val="00AD3025"/>
    <w:rsid w:val="00CA0E20"/>
    <w:rsid w:val="00CE434D"/>
    <w:rsid w:val="00E02233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40ADBCB-993C-6F4C-B1D0-2608FC64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5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B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10B5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0B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0B5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10B5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o.com/app/board/uXjVLheY_bM=/?share_link_id=8031495775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o.com/app/board/uXjVLheBlYg=/?share_link_id=6604356421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Tanishka Chellani</dc:creator>
  <cp:keywords/>
  <dc:description/>
  <cp:lastModifiedBy>Tanishka Chellani</cp:lastModifiedBy>
  <cp:revision>4</cp:revision>
  <cp:lastPrinted>2025-06-03T23:29:00Z</cp:lastPrinted>
  <dcterms:created xsi:type="dcterms:W3CDTF">2025-06-03T21:40:00Z</dcterms:created>
  <dcterms:modified xsi:type="dcterms:W3CDTF">2025-06-03T23:42:00Z</dcterms:modified>
</cp:coreProperties>
</file>